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F1" w:rsidRPr="009429F1" w:rsidRDefault="009429F1" w:rsidP="009429F1">
      <w:pPr>
        <w:rPr>
          <w:bCs/>
          <w:sz w:val="24"/>
          <w:szCs w:val="24"/>
        </w:rPr>
      </w:pPr>
      <w:r w:rsidRPr="009429F1">
        <w:rPr>
          <w:b/>
          <w:bCs/>
          <w:sz w:val="24"/>
          <w:szCs w:val="24"/>
        </w:rPr>
        <w:br/>
      </w:r>
      <w:bookmarkStart w:id="0" w:name="_GoBack"/>
      <w:r w:rsidRPr="009429F1">
        <w:rPr>
          <w:b/>
          <w:bCs/>
          <w:sz w:val="24"/>
          <w:szCs w:val="24"/>
        </w:rPr>
        <w:t xml:space="preserve">Приказ Минтруда России от 22.04.2020 N </w:t>
      </w:r>
      <w:proofErr w:type="spellStart"/>
      <w:r w:rsidRPr="009429F1">
        <w:rPr>
          <w:b/>
          <w:bCs/>
          <w:sz w:val="24"/>
          <w:szCs w:val="24"/>
        </w:rPr>
        <w:t>211н</w:t>
      </w:r>
      <w:proofErr w:type="spellEnd"/>
      <w:r w:rsidRPr="009429F1">
        <w:rPr>
          <w:b/>
          <w:bCs/>
          <w:sz w:val="24"/>
          <w:szCs w:val="24"/>
        </w:rPr>
        <w:t xml:space="preserve"> </w:t>
      </w:r>
      <w:bookmarkEnd w:id="0"/>
      <w:r w:rsidRPr="009429F1">
        <w:rPr>
          <w:b/>
          <w:bCs/>
          <w:sz w:val="24"/>
          <w:szCs w:val="24"/>
        </w:rPr>
        <w:t>"Об утверждении Инструкции о порядке ведения индивидуального (персонифицированного) учета сведений о зарегистрированных лицах" (Зарегистрировано в Минюсте России 15.07.2020 N 58956)</w:t>
      </w:r>
    </w:p>
    <w:p w:rsidR="009429F1" w:rsidRPr="009429F1" w:rsidRDefault="009429F1" w:rsidP="009429F1">
      <w:pPr>
        <w:rPr>
          <w:b/>
          <w:bCs/>
          <w:sz w:val="24"/>
          <w:szCs w:val="24"/>
        </w:rPr>
      </w:pPr>
      <w:bookmarkStart w:id="1" w:name="dst100116"/>
      <w:bookmarkEnd w:id="1"/>
      <w:r w:rsidRPr="009429F1">
        <w:rPr>
          <w:b/>
          <w:bCs/>
          <w:sz w:val="24"/>
          <w:szCs w:val="24"/>
        </w:rPr>
        <w:t>IV. Порядок контроля за полнотой, достоверностью</w:t>
      </w:r>
    </w:p>
    <w:p w:rsidR="009429F1" w:rsidRPr="009429F1" w:rsidRDefault="009429F1" w:rsidP="009429F1">
      <w:pPr>
        <w:rPr>
          <w:b/>
          <w:bCs/>
          <w:sz w:val="24"/>
          <w:szCs w:val="24"/>
        </w:rPr>
      </w:pPr>
      <w:r w:rsidRPr="009429F1">
        <w:rPr>
          <w:b/>
          <w:bCs/>
          <w:sz w:val="24"/>
          <w:szCs w:val="24"/>
        </w:rPr>
        <w:t>и своевременностью представления сведений индивидуального</w:t>
      </w:r>
    </w:p>
    <w:p w:rsidR="009429F1" w:rsidRDefault="009429F1" w:rsidP="009429F1">
      <w:pPr>
        <w:rPr>
          <w:b/>
          <w:bCs/>
          <w:sz w:val="24"/>
          <w:szCs w:val="24"/>
        </w:rPr>
      </w:pPr>
      <w:r w:rsidRPr="009429F1">
        <w:rPr>
          <w:b/>
          <w:bCs/>
          <w:sz w:val="24"/>
          <w:szCs w:val="24"/>
        </w:rPr>
        <w:t>(персонифицированного) учета</w:t>
      </w:r>
    </w:p>
    <w:p w:rsidR="009429F1" w:rsidRPr="009429F1" w:rsidRDefault="009429F1" w:rsidP="009429F1">
      <w:pPr>
        <w:rPr>
          <w:b/>
          <w:bCs/>
          <w:sz w:val="24"/>
          <w:szCs w:val="24"/>
        </w:rPr>
      </w:pPr>
    </w:p>
    <w:p w:rsidR="009429F1" w:rsidRPr="009429F1" w:rsidRDefault="009429F1" w:rsidP="009429F1">
      <w:r w:rsidRPr="009429F1">
        <w:t>43. Органы Пенсионного фонда Российской Федерации направляют федеральному органу исполнительной власти, уполномоченному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территориальным органам (государственным инспекциям труда) в электронной форме с использованием единой системы межведомственного электронного взаимодействия информацию о непредставлении страхователем в установленный срок либо представлении им неполных и (или) недостоверных сведений о трудовой деятельности, в течение пяти рабочих дней со дня выявления указанного нарушения &lt;13&gt;.</w:t>
      </w:r>
    </w:p>
    <w:p w:rsidR="009429F1" w:rsidRPr="009429F1" w:rsidRDefault="009429F1" w:rsidP="009429F1">
      <w:bookmarkStart w:id="2" w:name="dst100134"/>
      <w:bookmarkEnd w:id="2"/>
      <w:r w:rsidRPr="009429F1">
        <w:t>--------------------------------</w:t>
      </w:r>
    </w:p>
    <w:p w:rsidR="009429F1" w:rsidRPr="009429F1" w:rsidRDefault="009429F1" w:rsidP="009429F1">
      <w:bookmarkStart w:id="3" w:name="dst100135"/>
      <w:bookmarkEnd w:id="3"/>
      <w:r w:rsidRPr="009429F1">
        <w:t>&lt;13&gt; Часть вторая статьи 16 Федерального закона от 1 апреля 1996 г. N 27-ФЗ.</w:t>
      </w:r>
    </w:p>
    <w:p w:rsidR="00724C0C" w:rsidRPr="009429F1" w:rsidRDefault="009429F1" w:rsidP="009429F1"/>
    <w:sectPr w:rsidR="00724C0C" w:rsidRPr="009429F1" w:rsidSect="00FE60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7"/>
    <w:rsid w:val="008121D7"/>
    <w:rsid w:val="009429F1"/>
    <w:rsid w:val="00A95EF4"/>
    <w:rsid w:val="00AE6635"/>
    <w:rsid w:val="00D97A4C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2873"/>
  <w15:chartTrackingRefBased/>
  <w15:docId w15:val="{C786543C-ED9B-4130-8D15-7933A66B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65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070">
          <w:blockQuote w:val="1"/>
          <w:marLeft w:val="150"/>
          <w:marRight w:val="150"/>
          <w:marTop w:val="75"/>
          <w:marBottom w:val="75"/>
          <w:divBdr>
            <w:top w:val="none" w:sz="0" w:space="0" w:color="auto"/>
            <w:left w:val="single" w:sz="48" w:space="1" w:color="2C3E50"/>
            <w:bottom w:val="none" w:sz="0" w:space="0" w:color="auto"/>
            <w:right w:val="none" w:sz="0" w:space="0" w:color="auto"/>
          </w:divBdr>
        </w:div>
        <w:div w:id="885797145">
          <w:marLeft w:val="225"/>
          <w:marRight w:val="225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0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8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9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2021-04-30T07:35:00Z</dcterms:created>
  <dcterms:modified xsi:type="dcterms:W3CDTF">2021-04-30T07:35:00Z</dcterms:modified>
</cp:coreProperties>
</file>